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CA" w:rsidRPr="00640965" w:rsidRDefault="00D63826" w:rsidP="00A97ACA">
      <w:pPr>
        <w:spacing w:after="0" w:line="240" w:lineRule="auto"/>
        <w:rPr>
          <w:rFonts w:eastAsia="Times New Roman" w:cstheme="minorHAnsi"/>
          <w:color w:val="000000"/>
        </w:rPr>
      </w:pPr>
      <w:r w:rsidRPr="00640965">
        <w:rPr>
          <w:rFonts w:eastAsia="Times New Roman" w:cstheme="minorHAnsi"/>
          <w:color w:val="000000"/>
        </w:rPr>
        <w:t>Mrs. Graves</w:t>
      </w:r>
    </w:p>
    <w:p w:rsidR="00A97ACA" w:rsidRPr="002A0405" w:rsidRDefault="00D74663" w:rsidP="00281E16">
      <w:pPr>
        <w:spacing w:after="0" w:line="240" w:lineRule="auto"/>
        <w:rPr>
          <w:rFonts w:eastAsia="Times New Roman" w:cstheme="minorHAnsi"/>
          <w:bCs/>
          <w:color w:val="000000"/>
        </w:rPr>
      </w:pPr>
      <w:r>
        <w:rPr>
          <w:rFonts w:eastAsia="Times New Roman" w:cstheme="minorHAnsi"/>
          <w:color w:val="000000"/>
        </w:rPr>
        <w:t>English II</w:t>
      </w:r>
      <w:r w:rsidR="002A0405">
        <w:rPr>
          <w:rFonts w:eastAsia="Times New Roman" w:cstheme="minorHAnsi"/>
          <w:bCs/>
          <w:color w:val="000000"/>
        </w:rPr>
        <w:t>: British</w:t>
      </w:r>
      <w:r w:rsidR="002A0405" w:rsidRPr="00640965">
        <w:rPr>
          <w:rFonts w:eastAsia="Times New Roman" w:cstheme="minorHAnsi"/>
          <w:bCs/>
          <w:color w:val="000000"/>
        </w:rPr>
        <w:t xml:space="preserve"> Literature</w:t>
      </w:r>
    </w:p>
    <w:p w:rsidR="00281E16" w:rsidRPr="00640965" w:rsidRDefault="00D74663" w:rsidP="00281E16">
      <w:pPr>
        <w:spacing w:after="0" w:line="240" w:lineRule="auto"/>
        <w:rPr>
          <w:rFonts w:eastAsia="Times New Roman" w:cstheme="minorHAnsi"/>
          <w:bCs/>
          <w:color w:val="000000"/>
        </w:rPr>
      </w:pPr>
      <w:r>
        <w:rPr>
          <w:rFonts w:eastAsia="Times New Roman" w:cstheme="minorHAnsi"/>
          <w:bCs/>
          <w:color w:val="000000"/>
        </w:rPr>
        <w:t>Paper 3</w:t>
      </w:r>
    </w:p>
    <w:p w:rsidR="00281E16" w:rsidRPr="00640965" w:rsidRDefault="00281E16" w:rsidP="00281E16">
      <w:pPr>
        <w:spacing w:after="0" w:line="240" w:lineRule="auto"/>
        <w:jc w:val="center"/>
        <w:rPr>
          <w:rFonts w:eastAsia="Times New Roman" w:cstheme="minorHAnsi"/>
          <w:b/>
          <w:color w:val="000000"/>
        </w:rPr>
      </w:pPr>
      <w:r w:rsidRPr="00640965">
        <w:rPr>
          <w:rFonts w:eastAsia="Times New Roman" w:cstheme="minorHAnsi"/>
          <w:b/>
          <w:bCs/>
          <w:color w:val="000000"/>
          <w:sz w:val="28"/>
        </w:rPr>
        <w:t>Research Paper</w:t>
      </w:r>
    </w:p>
    <w:p w:rsidR="00A97ACA" w:rsidRPr="00640965" w:rsidRDefault="00A97ACA" w:rsidP="00A97ACA">
      <w:pPr>
        <w:spacing w:after="0" w:line="240" w:lineRule="auto"/>
        <w:rPr>
          <w:rFonts w:eastAsia="Times New Roman" w:cstheme="minorHAnsi"/>
          <w:color w:val="000000"/>
        </w:rPr>
      </w:pPr>
      <w:r w:rsidRPr="00640965">
        <w:rPr>
          <w:rFonts w:eastAsia="Times New Roman" w:cstheme="minorHAnsi"/>
          <w:color w:val="000000"/>
        </w:rPr>
        <w:t> </w:t>
      </w:r>
    </w:p>
    <w:p w:rsidR="00281E16" w:rsidRPr="00640965" w:rsidRDefault="00A97ACA" w:rsidP="00A97ACA">
      <w:pPr>
        <w:spacing w:after="0" w:line="240" w:lineRule="auto"/>
        <w:rPr>
          <w:rFonts w:eastAsia="Times New Roman" w:cstheme="minorHAnsi"/>
          <w:color w:val="000000"/>
        </w:rPr>
      </w:pPr>
      <w:r w:rsidRPr="00640965">
        <w:rPr>
          <w:rFonts w:eastAsia="Times New Roman" w:cstheme="minorHAnsi"/>
          <w:color w:val="000000"/>
        </w:rPr>
        <w:t xml:space="preserve">            For your </w:t>
      </w:r>
      <w:r w:rsidR="00281E16" w:rsidRPr="00640965">
        <w:rPr>
          <w:rFonts w:eastAsia="Times New Roman" w:cstheme="minorHAnsi"/>
          <w:color w:val="000000"/>
        </w:rPr>
        <w:t>research</w:t>
      </w:r>
      <w:r w:rsidRPr="00640965">
        <w:rPr>
          <w:rFonts w:eastAsia="Times New Roman" w:cstheme="minorHAnsi"/>
          <w:color w:val="000000"/>
        </w:rPr>
        <w:t xml:space="preserve"> paper assignment, </w:t>
      </w:r>
      <w:r w:rsidR="00281E16" w:rsidRPr="00640965">
        <w:rPr>
          <w:rFonts w:eastAsia="Times New Roman" w:cstheme="minorHAnsi"/>
          <w:color w:val="000000"/>
        </w:rPr>
        <w:t>you will produce a historical academic research paper on</w:t>
      </w:r>
      <w:r w:rsidR="00D74663">
        <w:rPr>
          <w:rFonts w:eastAsia="Times New Roman" w:cstheme="minorHAnsi"/>
          <w:color w:val="000000"/>
        </w:rPr>
        <w:t xml:space="preserve"> one of the Bible translations from the given list</w:t>
      </w:r>
      <w:r w:rsidR="00281E16" w:rsidRPr="00640965">
        <w:rPr>
          <w:rFonts w:eastAsia="Times New Roman" w:cstheme="minorHAnsi"/>
          <w:color w:val="000000"/>
        </w:rPr>
        <w:t xml:space="preserve">. The </w:t>
      </w:r>
      <w:r w:rsidR="001F1C8E" w:rsidRPr="00640965">
        <w:rPr>
          <w:rFonts w:eastAsia="Times New Roman" w:cstheme="minorHAnsi"/>
          <w:color w:val="000000"/>
        </w:rPr>
        <w:t xml:space="preserve">thesis should be supported </w:t>
      </w:r>
      <w:r w:rsidR="00640965" w:rsidRPr="00640965">
        <w:rPr>
          <w:rFonts w:eastAsia="Times New Roman" w:cstheme="minorHAnsi"/>
          <w:color w:val="000000"/>
        </w:rPr>
        <w:t>by</w:t>
      </w:r>
      <w:r w:rsidR="001F1C8E" w:rsidRPr="00640965">
        <w:rPr>
          <w:rFonts w:eastAsia="Times New Roman" w:cstheme="minorHAnsi"/>
          <w:color w:val="000000"/>
        </w:rPr>
        <w:t xml:space="preserve"> the various viewpoints of your sources.</w:t>
      </w:r>
      <w:r w:rsidR="00640965">
        <w:rPr>
          <w:rFonts w:eastAsia="Times New Roman" w:cstheme="minorHAnsi"/>
          <w:color w:val="000000"/>
        </w:rPr>
        <w:t xml:space="preserve"> Your paper should have a clear introduction with a strong thesis statement, a well-developed body, and a significant conclusion. </w:t>
      </w:r>
      <w:r w:rsidR="00640965" w:rsidRPr="00640965">
        <w:rPr>
          <w:rFonts w:eastAsia="Times New Roman" w:cstheme="minorHAnsi"/>
          <w:color w:val="000000"/>
        </w:rPr>
        <w:t>An effective research paper integrates information from multiple sources into a clear, unified essay.</w:t>
      </w:r>
    </w:p>
    <w:p w:rsidR="00281E16" w:rsidRDefault="00281E16" w:rsidP="00A97ACA">
      <w:pPr>
        <w:spacing w:after="0" w:line="240" w:lineRule="auto"/>
        <w:rPr>
          <w:rFonts w:eastAsia="Times New Roman" w:cstheme="minorHAnsi"/>
          <w:color w:val="000000"/>
        </w:rPr>
      </w:pPr>
    </w:p>
    <w:p w:rsidR="00D74663" w:rsidRDefault="00D74663" w:rsidP="00A97ACA">
      <w:pPr>
        <w:spacing w:after="0" w:line="240" w:lineRule="auto"/>
        <w:rPr>
          <w:rFonts w:eastAsia="Times New Roman" w:cstheme="minorHAnsi"/>
          <w:color w:val="000000"/>
        </w:rPr>
      </w:pPr>
      <w:r>
        <w:rPr>
          <w:rFonts w:eastAsia="Times New Roman" w:cstheme="minorHAnsi"/>
          <w:b/>
          <w:color w:val="000000"/>
        </w:rPr>
        <w:t xml:space="preserve">Translation Options: </w:t>
      </w:r>
      <w:r>
        <w:rPr>
          <w:rFonts w:eastAsia="Times New Roman" w:cstheme="minorHAnsi"/>
          <w:color w:val="000000"/>
        </w:rPr>
        <w:t xml:space="preserve">King James Version, English Standard Version, New International Version, Geneva Bible, </w:t>
      </w:r>
      <w:r w:rsidR="00F217EF">
        <w:rPr>
          <w:rFonts w:eastAsia="Times New Roman" w:cstheme="minorHAnsi"/>
          <w:color w:val="000000"/>
        </w:rPr>
        <w:t>Wycliffe’s</w:t>
      </w:r>
      <w:r>
        <w:rPr>
          <w:rFonts w:eastAsia="Times New Roman" w:cstheme="minorHAnsi"/>
          <w:color w:val="000000"/>
        </w:rPr>
        <w:t xml:space="preserve"> Bible, Coverdale Bible, or Tyndale Bible</w:t>
      </w:r>
    </w:p>
    <w:p w:rsidR="00D74663" w:rsidRPr="00D74663" w:rsidRDefault="00D74663" w:rsidP="00A97ACA">
      <w:pPr>
        <w:spacing w:after="0" w:line="240" w:lineRule="auto"/>
        <w:rPr>
          <w:rFonts w:eastAsia="Times New Roman" w:cstheme="minorHAnsi"/>
          <w:color w:val="000000"/>
        </w:rPr>
      </w:pPr>
    </w:p>
    <w:p w:rsidR="00281E16" w:rsidRPr="00640965" w:rsidRDefault="00281E16" w:rsidP="00A97ACA">
      <w:pPr>
        <w:spacing w:after="0" w:line="240" w:lineRule="auto"/>
        <w:rPr>
          <w:rFonts w:eastAsia="Times New Roman" w:cstheme="minorHAnsi"/>
          <w:b/>
          <w:color w:val="000000"/>
        </w:rPr>
      </w:pPr>
      <w:r w:rsidRPr="00640965">
        <w:rPr>
          <w:rFonts w:eastAsia="Times New Roman" w:cstheme="minorHAnsi"/>
          <w:b/>
          <w:color w:val="000000"/>
        </w:rPr>
        <w:t>General Guidelines:</w:t>
      </w:r>
    </w:p>
    <w:p w:rsidR="00281E16" w:rsidRPr="00640965" w:rsidRDefault="00C64B89" w:rsidP="00281E16">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Length: 3-4</w:t>
      </w:r>
      <w:r w:rsidR="00281E16" w:rsidRPr="00640965">
        <w:rPr>
          <w:rFonts w:eastAsia="Times New Roman" w:cstheme="minorHAnsi"/>
          <w:color w:val="000000"/>
        </w:rPr>
        <w:t xml:space="preserve"> pages (not including the Works-Cited page)</w:t>
      </w:r>
    </w:p>
    <w:p w:rsidR="00281E16" w:rsidRPr="00640965" w:rsidRDefault="00D74663" w:rsidP="00281E16">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3-5</w:t>
      </w:r>
      <w:r w:rsidR="00281E16" w:rsidRPr="00640965">
        <w:rPr>
          <w:rFonts w:eastAsia="Times New Roman" w:cstheme="minorHAnsi"/>
          <w:color w:val="000000"/>
        </w:rPr>
        <w:t xml:space="preserve"> Sources from your research</w:t>
      </w:r>
    </w:p>
    <w:p w:rsidR="00281E16" w:rsidRPr="00640965" w:rsidRDefault="00281E16" w:rsidP="00281E16">
      <w:pPr>
        <w:pStyle w:val="ListParagraph"/>
        <w:numPr>
          <w:ilvl w:val="0"/>
          <w:numId w:val="7"/>
        </w:numPr>
        <w:spacing w:after="0" w:line="240" w:lineRule="auto"/>
        <w:rPr>
          <w:rFonts w:eastAsia="Times New Roman" w:cstheme="minorHAnsi"/>
          <w:color w:val="000000"/>
        </w:rPr>
      </w:pPr>
      <w:r w:rsidRPr="00640965">
        <w:rPr>
          <w:rFonts w:eastAsia="Times New Roman" w:cstheme="minorHAnsi"/>
          <w:color w:val="000000"/>
        </w:rPr>
        <w:t>Create a Works-Cited page for your sources</w:t>
      </w:r>
    </w:p>
    <w:p w:rsidR="00281E16" w:rsidRPr="00640965" w:rsidRDefault="00281E16" w:rsidP="00281E16">
      <w:pPr>
        <w:pStyle w:val="ListParagraph"/>
        <w:numPr>
          <w:ilvl w:val="0"/>
          <w:numId w:val="7"/>
        </w:numPr>
        <w:spacing w:after="0" w:line="240" w:lineRule="auto"/>
        <w:rPr>
          <w:rFonts w:eastAsia="Times New Roman" w:cstheme="minorHAnsi"/>
          <w:color w:val="000000"/>
        </w:rPr>
      </w:pPr>
      <w:r w:rsidRPr="00640965">
        <w:rPr>
          <w:rFonts w:eastAsia="Times New Roman" w:cstheme="minorHAnsi"/>
          <w:color w:val="000000"/>
        </w:rPr>
        <w:t>Use In-Text Citations</w:t>
      </w:r>
      <w:r w:rsidR="00D55F3F">
        <w:rPr>
          <w:rFonts w:eastAsia="Times New Roman" w:cstheme="minorHAnsi"/>
          <w:color w:val="000000"/>
        </w:rPr>
        <w:t xml:space="preserve"> </w:t>
      </w:r>
      <w:r w:rsidR="002A0405">
        <w:rPr>
          <w:rFonts w:eastAsia="Times New Roman" w:cstheme="minorHAnsi"/>
          <w:color w:val="000000"/>
        </w:rPr>
        <w:t xml:space="preserve">in the </w:t>
      </w:r>
      <w:r w:rsidR="002A0405" w:rsidRPr="00640965">
        <w:rPr>
          <w:rFonts w:eastAsia="Times New Roman" w:cstheme="minorHAnsi"/>
          <w:color w:val="000000"/>
        </w:rPr>
        <w:t>MLA format</w:t>
      </w:r>
      <w:r w:rsidR="002A0405">
        <w:rPr>
          <w:rFonts w:eastAsia="Times New Roman" w:cstheme="minorHAnsi"/>
          <w:color w:val="000000"/>
        </w:rPr>
        <w:t xml:space="preserve"> </w:t>
      </w:r>
      <w:r w:rsidR="00D55F3F">
        <w:rPr>
          <w:rFonts w:eastAsia="Times New Roman" w:cstheme="minorHAnsi"/>
          <w:color w:val="000000"/>
        </w:rPr>
        <w:t>(use the Diana Hacker Website)</w:t>
      </w:r>
    </w:p>
    <w:p w:rsidR="00993FF7" w:rsidRPr="00640965" w:rsidRDefault="00993FF7" w:rsidP="00993FF7">
      <w:pPr>
        <w:spacing w:after="0" w:line="240" w:lineRule="auto"/>
        <w:rPr>
          <w:rFonts w:eastAsia="Times New Roman" w:cstheme="minorHAnsi"/>
          <w:color w:val="000000"/>
        </w:rPr>
      </w:pPr>
    </w:p>
    <w:p w:rsidR="00993FF7" w:rsidRPr="00640965" w:rsidRDefault="00993FF7" w:rsidP="00993FF7">
      <w:pPr>
        <w:spacing w:after="0" w:line="240" w:lineRule="auto"/>
        <w:rPr>
          <w:rFonts w:eastAsia="Times New Roman" w:cstheme="minorHAnsi"/>
          <w:b/>
          <w:color w:val="000000"/>
        </w:rPr>
      </w:pPr>
      <w:r w:rsidRPr="00640965">
        <w:rPr>
          <w:rFonts w:eastAsia="Times New Roman" w:cstheme="minorHAnsi"/>
          <w:b/>
          <w:color w:val="000000"/>
        </w:rPr>
        <w:t>Due Dates:</w:t>
      </w:r>
    </w:p>
    <w:p w:rsidR="00993FF7" w:rsidRPr="00640965" w:rsidRDefault="00993FF7" w:rsidP="00993FF7">
      <w:pPr>
        <w:pStyle w:val="ListParagraph"/>
        <w:numPr>
          <w:ilvl w:val="0"/>
          <w:numId w:val="8"/>
        </w:numPr>
        <w:spacing w:after="0" w:line="240" w:lineRule="auto"/>
        <w:rPr>
          <w:rFonts w:eastAsia="Times New Roman" w:cstheme="minorHAnsi"/>
          <w:color w:val="000000"/>
        </w:rPr>
      </w:pPr>
      <w:r w:rsidRPr="00640965">
        <w:rPr>
          <w:rFonts w:eastAsia="Times New Roman" w:cstheme="minorHAnsi"/>
          <w:color w:val="000000"/>
        </w:rPr>
        <w:t xml:space="preserve">Works-Cited: </w:t>
      </w:r>
      <w:r w:rsidR="00D74663">
        <w:rPr>
          <w:rFonts w:eastAsia="Times New Roman" w:cstheme="minorHAnsi"/>
          <w:color w:val="000000"/>
        </w:rPr>
        <w:t>Tuesday,</w:t>
      </w:r>
      <w:r w:rsidRPr="00640965">
        <w:rPr>
          <w:rFonts w:eastAsia="Times New Roman" w:cstheme="minorHAnsi"/>
          <w:color w:val="000000"/>
        </w:rPr>
        <w:t xml:space="preserve"> </w:t>
      </w:r>
      <w:r w:rsidR="00D55F3F">
        <w:rPr>
          <w:rFonts w:eastAsia="Times New Roman" w:cstheme="minorHAnsi"/>
          <w:color w:val="000000"/>
        </w:rPr>
        <w:t>9</w:t>
      </w:r>
      <w:r w:rsidR="00D74663">
        <w:rPr>
          <w:rFonts w:eastAsia="Times New Roman" w:cstheme="minorHAnsi"/>
          <w:color w:val="000000"/>
        </w:rPr>
        <w:t xml:space="preserve"> October</w:t>
      </w:r>
      <w:bookmarkStart w:id="0" w:name="_GoBack"/>
      <w:bookmarkEnd w:id="0"/>
    </w:p>
    <w:p w:rsidR="00993FF7" w:rsidRPr="00640965" w:rsidRDefault="00D74663" w:rsidP="00993FF7">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Rough Draft (bring 2</w:t>
      </w:r>
      <w:r w:rsidR="00993FF7" w:rsidRPr="00640965">
        <w:rPr>
          <w:rFonts w:eastAsia="Times New Roman" w:cstheme="minorHAnsi"/>
          <w:color w:val="000000"/>
        </w:rPr>
        <w:t xml:space="preserve"> copies): </w:t>
      </w:r>
      <w:r>
        <w:rPr>
          <w:rFonts w:eastAsia="Times New Roman" w:cstheme="minorHAnsi"/>
          <w:color w:val="000000"/>
        </w:rPr>
        <w:t>Friday, 12 October</w:t>
      </w:r>
    </w:p>
    <w:p w:rsidR="00993FF7" w:rsidRPr="00640965" w:rsidRDefault="00D74663" w:rsidP="00993FF7">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Revised Rough</w:t>
      </w:r>
      <w:r w:rsidR="00D55F3F">
        <w:rPr>
          <w:rFonts w:eastAsia="Times New Roman" w:cstheme="minorHAnsi"/>
          <w:color w:val="000000"/>
        </w:rPr>
        <w:t xml:space="preserve"> Draft (bring 1 copy</w:t>
      </w:r>
      <w:r>
        <w:rPr>
          <w:rFonts w:eastAsia="Times New Roman" w:cstheme="minorHAnsi"/>
          <w:color w:val="000000"/>
        </w:rPr>
        <w:t>): Friday, 19 October</w:t>
      </w:r>
    </w:p>
    <w:p w:rsidR="00993FF7" w:rsidRDefault="00993FF7" w:rsidP="00993FF7">
      <w:pPr>
        <w:pStyle w:val="ListParagraph"/>
        <w:numPr>
          <w:ilvl w:val="0"/>
          <w:numId w:val="8"/>
        </w:numPr>
        <w:spacing w:after="0" w:line="240" w:lineRule="auto"/>
        <w:rPr>
          <w:rFonts w:eastAsia="Times New Roman" w:cstheme="minorHAnsi"/>
          <w:color w:val="000000"/>
        </w:rPr>
      </w:pPr>
      <w:r w:rsidRPr="00D74663">
        <w:rPr>
          <w:rFonts w:eastAsia="Times New Roman" w:cstheme="minorHAnsi"/>
          <w:color w:val="000000"/>
        </w:rPr>
        <w:t xml:space="preserve">Final Draft: </w:t>
      </w:r>
      <w:r w:rsidR="00D74663" w:rsidRPr="00D74663">
        <w:rPr>
          <w:rFonts w:eastAsia="Times New Roman" w:cstheme="minorHAnsi"/>
          <w:color w:val="000000"/>
        </w:rPr>
        <w:t>Tuesday, 23 October</w:t>
      </w:r>
      <w:r w:rsidR="00D55F3F">
        <w:rPr>
          <w:rFonts w:eastAsia="Times New Roman" w:cstheme="minorHAnsi"/>
          <w:color w:val="000000"/>
        </w:rPr>
        <w:t xml:space="preserve"> (with rough drafts and rubric)</w:t>
      </w:r>
    </w:p>
    <w:p w:rsidR="005B52C4" w:rsidRDefault="005B52C4" w:rsidP="005B52C4">
      <w:pPr>
        <w:spacing w:after="0" w:line="240" w:lineRule="auto"/>
        <w:rPr>
          <w:rFonts w:eastAsia="Times New Roman" w:cstheme="minorHAnsi"/>
          <w:color w:val="000000"/>
        </w:rPr>
      </w:pPr>
    </w:p>
    <w:p w:rsidR="005B52C4" w:rsidRDefault="005B52C4" w:rsidP="005B52C4">
      <w:pPr>
        <w:spacing w:after="0" w:line="240" w:lineRule="auto"/>
        <w:rPr>
          <w:rFonts w:eastAsia="Times New Roman" w:cstheme="minorHAnsi"/>
          <w:b/>
          <w:color w:val="000000"/>
        </w:rPr>
      </w:pPr>
      <w:r>
        <w:rPr>
          <w:rFonts w:eastAsia="Times New Roman" w:cstheme="minorHAnsi"/>
          <w:b/>
          <w:color w:val="000000"/>
        </w:rPr>
        <w:t>Outline:</w:t>
      </w:r>
    </w:p>
    <w:p w:rsidR="005B52C4" w:rsidRPr="005B52C4" w:rsidRDefault="005B52C4" w:rsidP="005B52C4">
      <w:pPr>
        <w:pStyle w:val="ListParagraph"/>
        <w:numPr>
          <w:ilvl w:val="0"/>
          <w:numId w:val="14"/>
        </w:numPr>
        <w:spacing w:after="0" w:line="240" w:lineRule="auto"/>
        <w:rPr>
          <w:rFonts w:eastAsia="Times New Roman" w:cstheme="minorHAnsi"/>
          <w:b/>
          <w:color w:val="000000"/>
        </w:rPr>
      </w:pPr>
      <w:r w:rsidRPr="00D55F3F">
        <w:rPr>
          <w:rFonts w:eastAsia="Times New Roman" w:cstheme="minorHAnsi"/>
          <w:color w:val="000000"/>
          <w:u w:val="single"/>
        </w:rPr>
        <w:t>Introduction</w:t>
      </w:r>
      <w:r>
        <w:rPr>
          <w:rFonts w:eastAsia="Times New Roman" w:cstheme="minorHAnsi"/>
          <w:color w:val="000000"/>
        </w:rPr>
        <w:t>: Overview of the translation + Thesis: Why was it written?</w:t>
      </w:r>
    </w:p>
    <w:p w:rsidR="005B52C4" w:rsidRPr="005B52C4" w:rsidRDefault="005B52C4" w:rsidP="005B52C4">
      <w:pPr>
        <w:pStyle w:val="ListParagraph"/>
        <w:numPr>
          <w:ilvl w:val="0"/>
          <w:numId w:val="14"/>
        </w:numPr>
        <w:spacing w:after="0" w:line="240" w:lineRule="auto"/>
        <w:rPr>
          <w:rFonts w:eastAsia="Times New Roman" w:cstheme="minorHAnsi"/>
          <w:b/>
          <w:color w:val="000000"/>
        </w:rPr>
      </w:pPr>
      <w:r w:rsidRPr="00D55F3F">
        <w:rPr>
          <w:rFonts w:eastAsia="Times New Roman" w:cstheme="minorHAnsi"/>
          <w:color w:val="000000"/>
          <w:u w:val="single"/>
        </w:rPr>
        <w:t>Body</w:t>
      </w:r>
      <w:r>
        <w:rPr>
          <w:rFonts w:eastAsia="Times New Roman" w:cstheme="minorHAnsi"/>
          <w:color w:val="000000"/>
        </w:rPr>
        <w:t>: Historical context, Unique feature</w:t>
      </w:r>
      <w:r w:rsidR="00D55F3F">
        <w:rPr>
          <w:rFonts w:eastAsia="Times New Roman" w:cstheme="minorHAnsi"/>
          <w:color w:val="000000"/>
        </w:rPr>
        <w:t>s</w:t>
      </w:r>
      <w:r>
        <w:rPr>
          <w:rFonts w:eastAsia="Times New Roman" w:cstheme="minorHAnsi"/>
          <w:color w:val="000000"/>
        </w:rPr>
        <w:t xml:space="preserve"> of the translation (how it was translated), and Effects of the translation</w:t>
      </w:r>
      <w:r w:rsidR="00D55F3F">
        <w:rPr>
          <w:rFonts w:eastAsia="Times New Roman" w:cstheme="minorHAnsi"/>
          <w:color w:val="000000"/>
        </w:rPr>
        <w:t xml:space="preserve"> (all should include the main idea: why was it written?)</w:t>
      </w:r>
    </w:p>
    <w:p w:rsidR="005B52C4" w:rsidRPr="005B52C4" w:rsidRDefault="005B52C4" w:rsidP="005B52C4">
      <w:pPr>
        <w:pStyle w:val="ListParagraph"/>
        <w:numPr>
          <w:ilvl w:val="0"/>
          <w:numId w:val="14"/>
        </w:numPr>
        <w:spacing w:after="0" w:line="240" w:lineRule="auto"/>
        <w:rPr>
          <w:rFonts w:eastAsia="Times New Roman" w:cstheme="minorHAnsi"/>
          <w:b/>
          <w:color w:val="000000"/>
        </w:rPr>
      </w:pPr>
      <w:r w:rsidRPr="00D55F3F">
        <w:rPr>
          <w:rFonts w:eastAsia="Times New Roman" w:cstheme="minorHAnsi"/>
          <w:color w:val="000000"/>
          <w:u w:val="single"/>
        </w:rPr>
        <w:t>Conclusion</w:t>
      </w:r>
      <w:r>
        <w:rPr>
          <w:rFonts w:eastAsia="Times New Roman" w:cstheme="minorHAnsi"/>
          <w:color w:val="000000"/>
        </w:rPr>
        <w:t>: Review points and the significance of the translation.</w:t>
      </w:r>
    </w:p>
    <w:p w:rsidR="00993FF7" w:rsidRDefault="00993FF7" w:rsidP="00993FF7">
      <w:pPr>
        <w:spacing w:after="0" w:line="240" w:lineRule="auto"/>
        <w:rPr>
          <w:rFonts w:eastAsia="Times New Roman" w:cstheme="minorHAnsi"/>
          <w:color w:val="000000"/>
        </w:rPr>
      </w:pPr>
    </w:p>
    <w:p w:rsidR="000441F2" w:rsidRDefault="004A6B04" w:rsidP="00F217EF">
      <w:pPr>
        <w:spacing w:after="0" w:line="240" w:lineRule="auto"/>
        <w:rPr>
          <w:rFonts w:eastAsia="Times New Roman" w:cstheme="minorHAnsi"/>
          <w:color w:val="000000"/>
        </w:rPr>
      </w:pPr>
      <w:r>
        <w:rPr>
          <w:rFonts w:eastAsia="Times New Roman" w:cstheme="minorHAnsi"/>
          <w:color w:val="000000"/>
        </w:rPr>
        <w:t>An excellent research paper must reveal that the writer is operating on all levels of thinking:</w:t>
      </w:r>
    </w:p>
    <w:p w:rsid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Knowledge</w:t>
      </w:r>
      <w:r>
        <w:rPr>
          <w:rFonts w:eastAsia="Times New Roman" w:cstheme="minorHAnsi"/>
          <w:color w:val="000000"/>
        </w:rPr>
        <w:t>: You have a sound knowledge base of topic (facts, stats, quotes). Your paper must go beyond this level. Otherwise, it’s just a report.</w:t>
      </w:r>
      <w:r w:rsidR="00D55F3F">
        <w:rPr>
          <w:rFonts w:eastAsia="Times New Roman" w:cstheme="minorHAnsi"/>
          <w:color w:val="000000"/>
        </w:rPr>
        <w:t xml:space="preserve"> [Overview]</w:t>
      </w:r>
    </w:p>
    <w:p w:rsid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Understanding</w:t>
      </w:r>
      <w:r>
        <w:rPr>
          <w:rFonts w:eastAsia="Times New Roman" w:cstheme="minorHAnsi"/>
          <w:color w:val="000000"/>
        </w:rPr>
        <w:t>: For ex</w:t>
      </w:r>
      <w:r w:rsidR="00D55F3F">
        <w:rPr>
          <w:rFonts w:eastAsia="Times New Roman" w:cstheme="minorHAnsi"/>
          <w:color w:val="000000"/>
        </w:rPr>
        <w:t>ample, if you are describing a p</w:t>
      </w:r>
      <w:r>
        <w:rPr>
          <w:rFonts w:eastAsia="Times New Roman" w:cstheme="minorHAnsi"/>
          <w:color w:val="000000"/>
        </w:rPr>
        <w:t>roblem, you would explain the causes leading up to the problem.</w:t>
      </w:r>
      <w:r w:rsidR="00D55F3F">
        <w:rPr>
          <w:rFonts w:eastAsia="Times New Roman" w:cstheme="minorHAnsi"/>
          <w:color w:val="000000"/>
        </w:rPr>
        <w:t xml:space="preserve"> [</w:t>
      </w:r>
      <w:r w:rsidR="00D55F3F" w:rsidRPr="00D55F3F">
        <w:rPr>
          <w:rFonts w:eastAsia="Times New Roman" w:cstheme="minorHAnsi"/>
          <w:color w:val="000000"/>
        </w:rPr>
        <w:t>Historical Context</w:t>
      </w:r>
      <w:r w:rsidR="00D55F3F">
        <w:rPr>
          <w:rFonts w:eastAsia="Times New Roman" w:cstheme="minorHAnsi"/>
          <w:color w:val="000000"/>
        </w:rPr>
        <w:t>]</w:t>
      </w:r>
    </w:p>
    <w:p w:rsid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Application</w:t>
      </w:r>
      <w:r>
        <w:rPr>
          <w:rFonts w:eastAsia="Times New Roman" w:cstheme="minorHAnsi"/>
          <w:color w:val="000000"/>
        </w:rPr>
        <w:t>: This is an upper level thinking skill. For example, explaining an author’s background to what he writes, or a director’s life to what his film reveals.</w:t>
      </w:r>
      <w:r w:rsidR="00D55F3F">
        <w:rPr>
          <w:rFonts w:eastAsia="Times New Roman" w:cstheme="minorHAnsi"/>
          <w:color w:val="000000"/>
        </w:rPr>
        <w:t xml:space="preserve"> [</w:t>
      </w:r>
      <w:r w:rsidR="002A0405">
        <w:rPr>
          <w:rFonts w:eastAsia="Times New Roman" w:cstheme="minorHAnsi"/>
          <w:color w:val="000000"/>
        </w:rPr>
        <w:t>Historical Context—Features—Effects]</w:t>
      </w:r>
    </w:p>
    <w:p w:rsid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Analysis</w:t>
      </w:r>
      <w:r>
        <w:rPr>
          <w:rFonts w:eastAsia="Times New Roman" w:cstheme="minorHAnsi"/>
          <w:color w:val="000000"/>
        </w:rPr>
        <w:t>: This is where you pick apart points in your paper. You will explain “why.” For example, explain why many girls don’t go into math and science related careers.</w:t>
      </w:r>
      <w:r w:rsidR="00D55F3F">
        <w:rPr>
          <w:rFonts w:eastAsia="Times New Roman" w:cstheme="minorHAnsi"/>
          <w:color w:val="000000"/>
        </w:rPr>
        <w:t xml:space="preserve"> [Why?]</w:t>
      </w:r>
    </w:p>
    <w:p w:rsid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Synthesis</w:t>
      </w:r>
      <w:r>
        <w:rPr>
          <w:rFonts w:eastAsia="Times New Roman" w:cstheme="minorHAnsi"/>
          <w:color w:val="000000"/>
        </w:rPr>
        <w:t xml:space="preserve">: This word means the actual creation of something new. For example, propose a solution to a problem you’ve been discussing. </w:t>
      </w:r>
      <w:r w:rsidR="00D55F3F">
        <w:rPr>
          <w:rFonts w:eastAsia="Times New Roman" w:cstheme="minorHAnsi"/>
          <w:color w:val="000000"/>
        </w:rPr>
        <w:t>[</w:t>
      </w:r>
      <w:r w:rsidR="007E087B">
        <w:rPr>
          <w:rFonts w:eastAsia="Times New Roman" w:cstheme="minorHAnsi"/>
          <w:color w:val="000000"/>
        </w:rPr>
        <w:t>Why?]</w:t>
      </w:r>
    </w:p>
    <w:p w:rsidR="00F217EF" w:rsidRPr="00F217EF" w:rsidRDefault="00F217EF" w:rsidP="00F217EF">
      <w:pPr>
        <w:pStyle w:val="ListParagraph"/>
        <w:numPr>
          <w:ilvl w:val="0"/>
          <w:numId w:val="13"/>
        </w:numPr>
        <w:spacing w:after="0" w:line="240" w:lineRule="auto"/>
        <w:rPr>
          <w:rFonts w:eastAsia="Times New Roman" w:cstheme="minorHAnsi"/>
          <w:color w:val="000000"/>
        </w:rPr>
      </w:pPr>
      <w:r w:rsidRPr="00F217EF">
        <w:rPr>
          <w:rFonts w:eastAsia="Times New Roman" w:cstheme="minorHAnsi"/>
          <w:b/>
          <w:color w:val="000000"/>
        </w:rPr>
        <w:t>Evaluation</w:t>
      </w:r>
      <w:r>
        <w:rPr>
          <w:rFonts w:eastAsia="Times New Roman" w:cstheme="minorHAnsi"/>
          <w:color w:val="000000"/>
        </w:rPr>
        <w:t>: This is the highest level of thinking; you’ll give conclusion that you have reached from your analysis. For example, are cures for certain diseases realistic, too costly, etc?</w:t>
      </w:r>
      <w:r w:rsidR="00D55F3F">
        <w:rPr>
          <w:rFonts w:eastAsia="Times New Roman" w:cstheme="minorHAnsi"/>
          <w:color w:val="000000"/>
        </w:rPr>
        <w:t xml:space="preserve"> [Conclusion]</w:t>
      </w:r>
    </w:p>
    <w:p w:rsidR="001754FC" w:rsidRPr="005B52C4" w:rsidRDefault="001754FC" w:rsidP="005B52C4">
      <w:pPr>
        <w:jc w:val="center"/>
        <w:rPr>
          <w:rFonts w:eastAsia="Times New Roman" w:cstheme="minorHAnsi"/>
          <w:color w:val="000000"/>
        </w:rPr>
      </w:pPr>
      <w:r w:rsidRPr="00570388">
        <w:rPr>
          <w:rFonts w:eastAsia="Times New Roman" w:cstheme="minorHAnsi"/>
          <w:b/>
          <w:color w:val="000000"/>
        </w:rPr>
        <w:lastRenderedPageBreak/>
        <w:t>Owl Purdue Research Papers</w:t>
      </w:r>
      <w:r w:rsidR="00570388">
        <w:rPr>
          <w:rFonts w:eastAsia="Times New Roman" w:cstheme="minorHAnsi"/>
          <w:b/>
          <w:color w:val="000000"/>
        </w:rPr>
        <w:t xml:space="preserve"> </w:t>
      </w:r>
      <w:hyperlink r:id="rId6" w:history="1">
        <w:r w:rsidR="00570388">
          <w:rPr>
            <w:rStyle w:val="Hyperlink"/>
          </w:rPr>
          <w:t>http://owl.english.purdue.edu/owl/resource/658/02/</w:t>
        </w:r>
      </w:hyperlink>
    </w:p>
    <w:p w:rsidR="00570388" w:rsidRPr="001754FC" w:rsidRDefault="001754FC" w:rsidP="00570388">
      <w:pPr>
        <w:spacing w:after="0" w:line="240" w:lineRule="auto"/>
        <w:rPr>
          <w:rFonts w:eastAsia="Times New Roman" w:cstheme="minorHAnsi"/>
          <w:color w:val="000000"/>
        </w:rPr>
      </w:pPr>
      <w:r w:rsidRPr="001754FC">
        <w:rPr>
          <w:rFonts w:eastAsia="Times New Roman" w:cstheme="minorHAnsi"/>
          <w:b/>
          <w:color w:val="000000"/>
        </w:rPr>
        <w:t>What it is</w:t>
      </w:r>
      <w:r>
        <w:rPr>
          <w:rFonts w:eastAsia="Times New Roman" w:cstheme="minorHAnsi"/>
          <w:color w:val="000000"/>
        </w:rPr>
        <w:t xml:space="preserve">: </w:t>
      </w:r>
      <w:r w:rsidRPr="001754FC">
        <w:rPr>
          <w:rFonts w:eastAsia="Times New Roman" w:cstheme="minorHAnsi"/>
          <w:color w:val="000000"/>
        </w:rPr>
        <w:t>A research paper is the culmination and final product of an involved process of research, critical thinking, source evaluation, organization, and composition. It is, perhaps, helpful to think of the research paper as a living thing, which grows and changes as the student explores, interprets, and evaluates sources related to a specific topic</w:t>
      </w:r>
      <w:r w:rsidRPr="002A0405">
        <w:rPr>
          <w:rFonts w:eastAsia="Times New Roman" w:cstheme="minorHAnsi"/>
          <w:i/>
          <w:color w:val="000000"/>
        </w:rPr>
        <w:t>. Primary and secondary sources are the heart of a research paper, and provide its nourishment; without the support of and interaction with these sources, the research paper would morph into a different genre of writing</w:t>
      </w:r>
      <w:r w:rsidRPr="001754FC">
        <w:rPr>
          <w:rFonts w:eastAsia="Times New Roman" w:cstheme="minorHAnsi"/>
          <w:color w:val="000000"/>
        </w:rPr>
        <w:t xml:space="preserve"> (e.g., an encyclopedic article). The research paper serves not only to further the field in which it is written, but also to provide the student with an exceptional opportunity to increase her knowledge in that field. It is also possible to identify a resea</w:t>
      </w:r>
      <w:r>
        <w:rPr>
          <w:rFonts w:eastAsia="Times New Roman" w:cstheme="minorHAnsi"/>
          <w:color w:val="000000"/>
        </w:rPr>
        <w:t>rch paper by what it is not.</w:t>
      </w:r>
    </w:p>
    <w:p w:rsidR="001754FC" w:rsidRDefault="001754FC" w:rsidP="00570388">
      <w:pPr>
        <w:spacing w:after="0" w:line="240" w:lineRule="auto"/>
        <w:rPr>
          <w:rFonts w:eastAsia="Times New Roman" w:cstheme="minorHAnsi"/>
          <w:color w:val="000000"/>
        </w:rPr>
      </w:pPr>
      <w:r w:rsidRPr="001754FC">
        <w:rPr>
          <w:rFonts w:eastAsia="Times New Roman" w:cstheme="minorHAnsi"/>
          <w:b/>
          <w:color w:val="000000"/>
        </w:rPr>
        <w:t>What it is not</w:t>
      </w:r>
      <w:r>
        <w:rPr>
          <w:rFonts w:eastAsia="Times New Roman" w:cstheme="minorHAnsi"/>
          <w:color w:val="000000"/>
        </w:rPr>
        <w:t xml:space="preserve">: </w:t>
      </w:r>
      <w:r w:rsidRPr="001754FC">
        <w:rPr>
          <w:rFonts w:eastAsia="Times New Roman" w:cstheme="minorHAnsi"/>
          <w:color w:val="000000"/>
        </w:rPr>
        <w:t xml:space="preserve">A research paper is not simply an informed summary of a topic by means of primary and secondary sources. It is neither a book report nor an opinion piece nor an expository essay consisting solely of one's interpretation of a text nor an overview of a particular topic. Instead, it is a genre that requires one to spend time investigating and evaluating sources with the intent to offer interpretations of the texts, and not unconscious regurgitations of those sources. </w:t>
      </w:r>
      <w:r w:rsidRPr="002A0405">
        <w:rPr>
          <w:rFonts w:eastAsia="Times New Roman" w:cstheme="minorHAnsi"/>
          <w:i/>
          <w:color w:val="000000"/>
        </w:rPr>
        <w:t>The goal of a research paper is not to inform the reader what others have to say about a topic, but to draw on what others have to say about a topic and engage the sources in order to thoughtfully offer a unique perspective on the issue at hand.</w:t>
      </w:r>
      <w:r w:rsidRPr="001754FC">
        <w:rPr>
          <w:rFonts w:eastAsia="Times New Roman" w:cstheme="minorHAnsi"/>
          <w:color w:val="000000"/>
        </w:rPr>
        <w:t xml:space="preserve"> This is accomplished through two </w:t>
      </w:r>
      <w:r>
        <w:rPr>
          <w:rFonts w:eastAsia="Times New Roman" w:cstheme="minorHAnsi"/>
          <w:color w:val="000000"/>
        </w:rPr>
        <w:t>major types of research papers.</w:t>
      </w:r>
    </w:p>
    <w:p w:rsidR="00570388" w:rsidRPr="000A4C2C" w:rsidRDefault="00570388" w:rsidP="00570388">
      <w:pPr>
        <w:spacing w:after="0" w:line="240" w:lineRule="auto"/>
        <w:rPr>
          <w:rFonts w:eastAsia="Times New Roman" w:cstheme="minorHAnsi"/>
          <w:b/>
          <w:color w:val="000000"/>
        </w:rPr>
      </w:pPr>
    </w:p>
    <w:p w:rsidR="00570388" w:rsidRDefault="001754FC" w:rsidP="00570388">
      <w:pPr>
        <w:spacing w:after="0" w:line="240" w:lineRule="auto"/>
        <w:rPr>
          <w:rFonts w:eastAsia="Times New Roman" w:cstheme="minorHAnsi"/>
          <w:color w:val="000000"/>
        </w:rPr>
      </w:pPr>
      <w:r w:rsidRPr="001754FC">
        <w:rPr>
          <w:rFonts w:eastAsia="Times New Roman" w:cstheme="minorHAnsi"/>
          <w:b/>
          <w:color w:val="000000"/>
        </w:rPr>
        <w:t>Analytical research paper</w:t>
      </w:r>
      <w:r>
        <w:rPr>
          <w:rFonts w:eastAsia="Times New Roman" w:cstheme="minorHAnsi"/>
          <w:color w:val="000000"/>
        </w:rPr>
        <w:t xml:space="preserve">: </w:t>
      </w:r>
      <w:r w:rsidRPr="001754FC">
        <w:rPr>
          <w:rFonts w:eastAsia="Times New Roman" w:cstheme="minorHAnsi"/>
          <w:color w:val="000000"/>
        </w:rPr>
        <w:t xml:space="preserve">The analytical research paper often begins with the student asking a question (a.k.a. a research question) on which he has taken no stance. Such a paper is often an exercise in exploration and evaluation. For example, perhaps one is interested in the Old English poem Beowulf. He has read the poem intently and desires to offer a fresh reading of the poem to the academic community. </w:t>
      </w:r>
    </w:p>
    <w:p w:rsidR="00570388" w:rsidRDefault="00570388" w:rsidP="00570388">
      <w:pPr>
        <w:spacing w:after="0" w:line="240" w:lineRule="auto"/>
        <w:rPr>
          <w:rFonts w:eastAsia="Times New Roman" w:cstheme="minorHAnsi"/>
          <w:color w:val="000000"/>
        </w:rPr>
      </w:pPr>
    </w:p>
    <w:p w:rsidR="001754FC" w:rsidRPr="001754FC" w:rsidRDefault="001754FC" w:rsidP="00570388">
      <w:pPr>
        <w:spacing w:after="0" w:line="240" w:lineRule="auto"/>
        <w:rPr>
          <w:rFonts w:eastAsia="Times New Roman" w:cstheme="minorHAnsi"/>
          <w:color w:val="000000"/>
        </w:rPr>
      </w:pPr>
      <w:r>
        <w:rPr>
          <w:rFonts w:eastAsia="Times New Roman" w:cstheme="minorHAnsi"/>
          <w:color w:val="000000"/>
        </w:rPr>
        <w:t>His question may be as follows.</w:t>
      </w:r>
    </w:p>
    <w:p w:rsidR="001754FC" w:rsidRPr="001754FC" w:rsidRDefault="001754FC" w:rsidP="00570388">
      <w:pPr>
        <w:spacing w:after="0" w:line="240" w:lineRule="auto"/>
        <w:ind w:left="720"/>
        <w:rPr>
          <w:rFonts w:ascii="Times New Roman" w:eastAsia="Times New Roman" w:hAnsi="Times New Roman" w:cs="Times New Roman"/>
          <w:color w:val="000000"/>
        </w:rPr>
      </w:pPr>
      <w:r w:rsidRPr="001754FC">
        <w:rPr>
          <w:rFonts w:ascii="Times New Roman" w:eastAsia="Times New Roman" w:hAnsi="Times New Roman" w:cs="Times New Roman"/>
          <w:color w:val="000000"/>
        </w:rPr>
        <w:t>How should one interpret the poem Beowulf?</w:t>
      </w:r>
    </w:p>
    <w:p w:rsidR="001754FC" w:rsidRPr="001754FC" w:rsidRDefault="001754FC" w:rsidP="00570388">
      <w:pPr>
        <w:spacing w:after="0" w:line="240" w:lineRule="auto"/>
        <w:rPr>
          <w:rFonts w:eastAsia="Times New Roman" w:cstheme="minorHAnsi"/>
          <w:color w:val="000000"/>
        </w:rPr>
      </w:pPr>
      <w:r w:rsidRPr="001754FC">
        <w:rPr>
          <w:rFonts w:eastAsia="Times New Roman" w:cstheme="minorHAnsi"/>
          <w:color w:val="000000"/>
        </w:rPr>
        <w:t>His research may lead him to the following conclusion.</w:t>
      </w:r>
    </w:p>
    <w:p w:rsidR="001754FC" w:rsidRDefault="001754FC" w:rsidP="00570388">
      <w:pPr>
        <w:spacing w:after="0" w:line="240" w:lineRule="auto"/>
        <w:ind w:left="720"/>
        <w:rPr>
          <w:rFonts w:ascii="Times New Roman" w:eastAsia="Times New Roman" w:hAnsi="Times New Roman" w:cs="Times New Roman"/>
          <w:color w:val="000000"/>
        </w:rPr>
      </w:pPr>
      <w:r w:rsidRPr="001754FC">
        <w:rPr>
          <w:rFonts w:ascii="Times New Roman" w:eastAsia="Times New Roman" w:hAnsi="Times New Roman" w:cs="Times New Roman"/>
          <w:color w:val="000000"/>
        </w:rPr>
        <w:t>Beowulf is a poem whose purpose it was to serve as an exemplum of heterodoxy for tenth- and eleventh-century monastic communities.</w:t>
      </w:r>
    </w:p>
    <w:p w:rsidR="00570388" w:rsidRPr="001754FC" w:rsidRDefault="00570388" w:rsidP="00570388">
      <w:pPr>
        <w:spacing w:after="0" w:line="240" w:lineRule="auto"/>
        <w:ind w:left="720"/>
        <w:rPr>
          <w:rFonts w:ascii="Times New Roman" w:eastAsia="Times New Roman" w:hAnsi="Times New Roman" w:cs="Times New Roman"/>
          <w:color w:val="000000"/>
        </w:rPr>
      </w:pPr>
    </w:p>
    <w:p w:rsidR="001754FC" w:rsidRDefault="001754FC" w:rsidP="00570388">
      <w:pPr>
        <w:spacing w:after="0" w:line="240" w:lineRule="auto"/>
        <w:rPr>
          <w:rFonts w:eastAsia="Times New Roman" w:cstheme="minorHAnsi"/>
          <w:color w:val="000000"/>
        </w:rPr>
      </w:pPr>
      <w:r w:rsidRPr="001754FC">
        <w:rPr>
          <w:rFonts w:eastAsia="Times New Roman" w:cstheme="minorHAnsi"/>
          <w:color w:val="000000"/>
        </w:rPr>
        <w:t>Though his topic may be debatable and controversial, it is not the student's intent to persuade the audience that his ideas are right while those of others are wrong. Instead, his goal is to offer a critical interpretation of primary and secondary sources throughout the paper--sources that should, ultimately, buttress his particular analysis of the topic. The following is an example of what his thesis statement may look like once he has completed his research.</w:t>
      </w:r>
    </w:p>
    <w:p w:rsidR="00570388" w:rsidRPr="001754FC" w:rsidRDefault="00570388" w:rsidP="00570388">
      <w:pPr>
        <w:spacing w:after="0" w:line="240" w:lineRule="auto"/>
        <w:rPr>
          <w:rFonts w:eastAsia="Times New Roman" w:cstheme="minorHAnsi"/>
          <w:color w:val="000000"/>
        </w:rPr>
      </w:pPr>
    </w:p>
    <w:p w:rsidR="001754FC" w:rsidRDefault="001754FC" w:rsidP="00570388">
      <w:pPr>
        <w:spacing w:after="0" w:line="240" w:lineRule="auto"/>
        <w:ind w:left="720"/>
        <w:rPr>
          <w:rFonts w:ascii="Times New Roman" w:eastAsia="Times New Roman" w:hAnsi="Times New Roman" w:cs="Times New Roman"/>
          <w:color w:val="000000"/>
        </w:rPr>
      </w:pPr>
      <w:r w:rsidRPr="00570388">
        <w:rPr>
          <w:rFonts w:ascii="Times New Roman" w:eastAsia="Times New Roman" w:hAnsi="Times New Roman" w:cs="Times New Roman"/>
          <w:color w:val="000000"/>
        </w:rPr>
        <w:t xml:space="preserve">Though Beowulf is often read as a poem that recounts the heroism and supernatural exploits of the protagonist Beowulf, it may also be read as a poem that served as an exemplum of heterodoxy for tenth- and eleventh-century monastic communities found in the </w:t>
      </w:r>
      <w:proofErr w:type="spellStart"/>
      <w:r w:rsidRPr="00570388">
        <w:rPr>
          <w:rFonts w:ascii="Times New Roman" w:eastAsia="Times New Roman" w:hAnsi="Times New Roman" w:cs="Times New Roman"/>
          <w:color w:val="000000"/>
        </w:rPr>
        <w:t>Danelaw</w:t>
      </w:r>
      <w:proofErr w:type="spellEnd"/>
      <w:r w:rsidRPr="00570388">
        <w:rPr>
          <w:rFonts w:ascii="Times New Roman" w:eastAsia="Times New Roman" w:hAnsi="Times New Roman" w:cs="Times New Roman"/>
          <w:color w:val="000000"/>
        </w:rPr>
        <w:t>.</w:t>
      </w:r>
    </w:p>
    <w:p w:rsidR="00570388" w:rsidRPr="00570388" w:rsidRDefault="00570388" w:rsidP="00570388">
      <w:pPr>
        <w:spacing w:after="0" w:line="240" w:lineRule="auto"/>
        <w:ind w:left="720"/>
        <w:rPr>
          <w:rFonts w:ascii="Times New Roman" w:eastAsia="Times New Roman" w:hAnsi="Times New Roman" w:cs="Times New Roman"/>
          <w:color w:val="000000"/>
        </w:rPr>
      </w:pPr>
    </w:p>
    <w:p w:rsidR="001754FC" w:rsidRPr="001754FC" w:rsidRDefault="001754FC" w:rsidP="00570388">
      <w:pPr>
        <w:spacing w:after="0" w:line="240" w:lineRule="auto"/>
        <w:rPr>
          <w:rFonts w:eastAsia="Times New Roman" w:cstheme="minorHAnsi"/>
          <w:color w:val="000000"/>
        </w:rPr>
      </w:pPr>
      <w:r w:rsidRPr="001754FC">
        <w:rPr>
          <w:rFonts w:eastAsia="Times New Roman" w:cstheme="minorHAnsi"/>
          <w:color w:val="000000"/>
        </w:rPr>
        <w:t>This statement does not negate the traditional readings of Beowulf; instead, it offers a fresh and detailed reading of the poem that will be supported by the s</w:t>
      </w:r>
      <w:r>
        <w:rPr>
          <w:rFonts w:eastAsia="Times New Roman" w:cstheme="minorHAnsi"/>
          <w:color w:val="000000"/>
        </w:rPr>
        <w:t>tudent's research.</w:t>
      </w:r>
    </w:p>
    <w:p w:rsidR="00570388" w:rsidRDefault="001754FC" w:rsidP="00570388">
      <w:pPr>
        <w:spacing w:after="0" w:line="240" w:lineRule="auto"/>
        <w:rPr>
          <w:rFonts w:eastAsia="Times New Roman" w:cstheme="minorHAnsi"/>
          <w:color w:val="000000"/>
        </w:rPr>
      </w:pPr>
      <w:r w:rsidRPr="002A0405">
        <w:rPr>
          <w:rFonts w:eastAsia="Times New Roman" w:cstheme="minorHAnsi"/>
          <w:i/>
          <w:color w:val="000000"/>
        </w:rPr>
        <w:t>It is typically not until the student has begun the writing process that his thesis statement begins to take solid form.</w:t>
      </w:r>
      <w:r w:rsidRPr="001754FC">
        <w:rPr>
          <w:rFonts w:eastAsia="Times New Roman" w:cstheme="minorHAnsi"/>
          <w:color w:val="000000"/>
        </w:rPr>
        <w:t xml:space="preserve"> In fact, the thesis statement in an analytical paper is often more fluid than the thesis in an argumentative paper. Such is one of the benefits of approaching the topic without a predetermined stance. </w:t>
      </w:r>
    </w:p>
    <w:p w:rsidR="00640965" w:rsidRPr="002A0405" w:rsidRDefault="000A4C2C" w:rsidP="002A0405">
      <w:pPr>
        <w:spacing w:after="0" w:line="240" w:lineRule="auto"/>
        <w:rPr>
          <w:rFonts w:eastAsia="Times New Roman" w:cstheme="minorHAnsi"/>
          <w:color w:val="000000"/>
        </w:rPr>
      </w:pPr>
      <w:r>
        <w:rPr>
          <w:rFonts w:eastAsia="Times New Roman" w:cstheme="minorHAnsi"/>
          <w:b/>
          <w:color w:val="000000"/>
        </w:rPr>
        <w:t>*</w:t>
      </w:r>
      <w:r w:rsidRPr="000A4C2C">
        <w:rPr>
          <w:rFonts w:eastAsia="Times New Roman" w:cstheme="minorHAnsi"/>
          <w:b/>
          <w:color w:val="000000"/>
        </w:rPr>
        <w:t>Argumentative Research Paper—</w:t>
      </w:r>
      <w:r>
        <w:rPr>
          <w:rFonts w:eastAsia="Times New Roman" w:cstheme="minorHAnsi"/>
          <w:b/>
          <w:color w:val="000000"/>
        </w:rPr>
        <w:t>removed</w:t>
      </w:r>
    </w:p>
    <w:sectPr w:rsidR="00640965" w:rsidRPr="002A0405" w:rsidSect="0065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BA6"/>
    <w:multiLevelType w:val="hybridMultilevel"/>
    <w:tmpl w:val="6134A398"/>
    <w:lvl w:ilvl="0" w:tplc="8D3849E2">
      <w:start w:val="1"/>
      <w:numFmt w:val="bullet"/>
      <w:lvlText w:val=""/>
      <w:lvlJc w:val="left"/>
      <w:pPr>
        <w:tabs>
          <w:tab w:val="num" w:pos="720"/>
        </w:tabs>
        <w:ind w:left="720" w:hanging="360"/>
      </w:pPr>
      <w:rPr>
        <w:rFonts w:ascii="Wingdings" w:hAnsi="Wingdings" w:hint="default"/>
      </w:rPr>
    </w:lvl>
    <w:lvl w:ilvl="1" w:tplc="E3D4C620" w:tentative="1">
      <w:start w:val="1"/>
      <w:numFmt w:val="bullet"/>
      <w:lvlText w:val=""/>
      <w:lvlJc w:val="left"/>
      <w:pPr>
        <w:tabs>
          <w:tab w:val="num" w:pos="1440"/>
        </w:tabs>
        <w:ind w:left="1440" w:hanging="360"/>
      </w:pPr>
      <w:rPr>
        <w:rFonts w:ascii="Wingdings" w:hAnsi="Wingdings" w:hint="default"/>
      </w:rPr>
    </w:lvl>
    <w:lvl w:ilvl="2" w:tplc="3410A24C" w:tentative="1">
      <w:start w:val="1"/>
      <w:numFmt w:val="bullet"/>
      <w:lvlText w:val=""/>
      <w:lvlJc w:val="left"/>
      <w:pPr>
        <w:tabs>
          <w:tab w:val="num" w:pos="2160"/>
        </w:tabs>
        <w:ind w:left="2160" w:hanging="360"/>
      </w:pPr>
      <w:rPr>
        <w:rFonts w:ascii="Wingdings" w:hAnsi="Wingdings" w:hint="default"/>
      </w:rPr>
    </w:lvl>
    <w:lvl w:ilvl="3" w:tplc="C4E61F7E" w:tentative="1">
      <w:start w:val="1"/>
      <w:numFmt w:val="bullet"/>
      <w:lvlText w:val=""/>
      <w:lvlJc w:val="left"/>
      <w:pPr>
        <w:tabs>
          <w:tab w:val="num" w:pos="2880"/>
        </w:tabs>
        <w:ind w:left="2880" w:hanging="360"/>
      </w:pPr>
      <w:rPr>
        <w:rFonts w:ascii="Wingdings" w:hAnsi="Wingdings" w:hint="default"/>
      </w:rPr>
    </w:lvl>
    <w:lvl w:ilvl="4" w:tplc="A2182614" w:tentative="1">
      <w:start w:val="1"/>
      <w:numFmt w:val="bullet"/>
      <w:lvlText w:val=""/>
      <w:lvlJc w:val="left"/>
      <w:pPr>
        <w:tabs>
          <w:tab w:val="num" w:pos="3600"/>
        </w:tabs>
        <w:ind w:left="3600" w:hanging="360"/>
      </w:pPr>
      <w:rPr>
        <w:rFonts w:ascii="Wingdings" w:hAnsi="Wingdings" w:hint="default"/>
      </w:rPr>
    </w:lvl>
    <w:lvl w:ilvl="5" w:tplc="33128542" w:tentative="1">
      <w:start w:val="1"/>
      <w:numFmt w:val="bullet"/>
      <w:lvlText w:val=""/>
      <w:lvlJc w:val="left"/>
      <w:pPr>
        <w:tabs>
          <w:tab w:val="num" w:pos="4320"/>
        </w:tabs>
        <w:ind w:left="4320" w:hanging="360"/>
      </w:pPr>
      <w:rPr>
        <w:rFonts w:ascii="Wingdings" w:hAnsi="Wingdings" w:hint="default"/>
      </w:rPr>
    </w:lvl>
    <w:lvl w:ilvl="6" w:tplc="B3E28FE2" w:tentative="1">
      <w:start w:val="1"/>
      <w:numFmt w:val="bullet"/>
      <w:lvlText w:val=""/>
      <w:lvlJc w:val="left"/>
      <w:pPr>
        <w:tabs>
          <w:tab w:val="num" w:pos="5040"/>
        </w:tabs>
        <w:ind w:left="5040" w:hanging="360"/>
      </w:pPr>
      <w:rPr>
        <w:rFonts w:ascii="Wingdings" w:hAnsi="Wingdings" w:hint="default"/>
      </w:rPr>
    </w:lvl>
    <w:lvl w:ilvl="7" w:tplc="4F246B4A" w:tentative="1">
      <w:start w:val="1"/>
      <w:numFmt w:val="bullet"/>
      <w:lvlText w:val=""/>
      <w:lvlJc w:val="left"/>
      <w:pPr>
        <w:tabs>
          <w:tab w:val="num" w:pos="5760"/>
        </w:tabs>
        <w:ind w:left="5760" w:hanging="360"/>
      </w:pPr>
      <w:rPr>
        <w:rFonts w:ascii="Wingdings" w:hAnsi="Wingdings" w:hint="default"/>
      </w:rPr>
    </w:lvl>
    <w:lvl w:ilvl="8" w:tplc="8B584794" w:tentative="1">
      <w:start w:val="1"/>
      <w:numFmt w:val="bullet"/>
      <w:lvlText w:val=""/>
      <w:lvlJc w:val="left"/>
      <w:pPr>
        <w:tabs>
          <w:tab w:val="num" w:pos="6480"/>
        </w:tabs>
        <w:ind w:left="6480" w:hanging="360"/>
      </w:pPr>
      <w:rPr>
        <w:rFonts w:ascii="Wingdings" w:hAnsi="Wingdings" w:hint="default"/>
      </w:rPr>
    </w:lvl>
  </w:abstractNum>
  <w:abstractNum w:abstractNumId="1">
    <w:nsid w:val="0DA100CF"/>
    <w:multiLevelType w:val="hybridMultilevel"/>
    <w:tmpl w:val="3D2E9290"/>
    <w:lvl w:ilvl="0" w:tplc="322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66DDB"/>
    <w:multiLevelType w:val="multilevel"/>
    <w:tmpl w:val="8BCCA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B0296"/>
    <w:multiLevelType w:val="multilevel"/>
    <w:tmpl w:val="A6D84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A60DB"/>
    <w:multiLevelType w:val="multilevel"/>
    <w:tmpl w:val="FAECE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0457F"/>
    <w:multiLevelType w:val="hybridMultilevel"/>
    <w:tmpl w:val="C50604F4"/>
    <w:lvl w:ilvl="0" w:tplc="0409000F">
      <w:start w:val="1"/>
      <w:numFmt w:val="decimal"/>
      <w:lvlText w:val="%1."/>
      <w:lvlJc w:val="left"/>
      <w:pPr>
        <w:tabs>
          <w:tab w:val="num" w:pos="720"/>
        </w:tabs>
        <w:ind w:left="720" w:hanging="360"/>
      </w:pPr>
      <w:rPr>
        <w:rFonts w:hint="default"/>
      </w:rPr>
    </w:lvl>
    <w:lvl w:ilvl="1" w:tplc="E3D4C620" w:tentative="1">
      <w:start w:val="1"/>
      <w:numFmt w:val="bullet"/>
      <w:lvlText w:val=""/>
      <w:lvlJc w:val="left"/>
      <w:pPr>
        <w:tabs>
          <w:tab w:val="num" w:pos="1440"/>
        </w:tabs>
        <w:ind w:left="1440" w:hanging="360"/>
      </w:pPr>
      <w:rPr>
        <w:rFonts w:ascii="Wingdings" w:hAnsi="Wingdings" w:hint="default"/>
      </w:rPr>
    </w:lvl>
    <w:lvl w:ilvl="2" w:tplc="3410A24C" w:tentative="1">
      <w:start w:val="1"/>
      <w:numFmt w:val="bullet"/>
      <w:lvlText w:val=""/>
      <w:lvlJc w:val="left"/>
      <w:pPr>
        <w:tabs>
          <w:tab w:val="num" w:pos="2160"/>
        </w:tabs>
        <w:ind w:left="2160" w:hanging="360"/>
      </w:pPr>
      <w:rPr>
        <w:rFonts w:ascii="Wingdings" w:hAnsi="Wingdings" w:hint="default"/>
      </w:rPr>
    </w:lvl>
    <w:lvl w:ilvl="3" w:tplc="C4E61F7E" w:tentative="1">
      <w:start w:val="1"/>
      <w:numFmt w:val="bullet"/>
      <w:lvlText w:val=""/>
      <w:lvlJc w:val="left"/>
      <w:pPr>
        <w:tabs>
          <w:tab w:val="num" w:pos="2880"/>
        </w:tabs>
        <w:ind w:left="2880" w:hanging="360"/>
      </w:pPr>
      <w:rPr>
        <w:rFonts w:ascii="Wingdings" w:hAnsi="Wingdings" w:hint="default"/>
      </w:rPr>
    </w:lvl>
    <w:lvl w:ilvl="4" w:tplc="A2182614" w:tentative="1">
      <w:start w:val="1"/>
      <w:numFmt w:val="bullet"/>
      <w:lvlText w:val=""/>
      <w:lvlJc w:val="left"/>
      <w:pPr>
        <w:tabs>
          <w:tab w:val="num" w:pos="3600"/>
        </w:tabs>
        <w:ind w:left="3600" w:hanging="360"/>
      </w:pPr>
      <w:rPr>
        <w:rFonts w:ascii="Wingdings" w:hAnsi="Wingdings" w:hint="default"/>
      </w:rPr>
    </w:lvl>
    <w:lvl w:ilvl="5" w:tplc="33128542" w:tentative="1">
      <w:start w:val="1"/>
      <w:numFmt w:val="bullet"/>
      <w:lvlText w:val=""/>
      <w:lvlJc w:val="left"/>
      <w:pPr>
        <w:tabs>
          <w:tab w:val="num" w:pos="4320"/>
        </w:tabs>
        <w:ind w:left="4320" w:hanging="360"/>
      </w:pPr>
      <w:rPr>
        <w:rFonts w:ascii="Wingdings" w:hAnsi="Wingdings" w:hint="default"/>
      </w:rPr>
    </w:lvl>
    <w:lvl w:ilvl="6" w:tplc="B3E28FE2" w:tentative="1">
      <w:start w:val="1"/>
      <w:numFmt w:val="bullet"/>
      <w:lvlText w:val=""/>
      <w:lvlJc w:val="left"/>
      <w:pPr>
        <w:tabs>
          <w:tab w:val="num" w:pos="5040"/>
        </w:tabs>
        <w:ind w:left="5040" w:hanging="360"/>
      </w:pPr>
      <w:rPr>
        <w:rFonts w:ascii="Wingdings" w:hAnsi="Wingdings" w:hint="default"/>
      </w:rPr>
    </w:lvl>
    <w:lvl w:ilvl="7" w:tplc="4F246B4A" w:tentative="1">
      <w:start w:val="1"/>
      <w:numFmt w:val="bullet"/>
      <w:lvlText w:val=""/>
      <w:lvlJc w:val="left"/>
      <w:pPr>
        <w:tabs>
          <w:tab w:val="num" w:pos="5760"/>
        </w:tabs>
        <w:ind w:left="5760" w:hanging="360"/>
      </w:pPr>
      <w:rPr>
        <w:rFonts w:ascii="Wingdings" w:hAnsi="Wingdings" w:hint="default"/>
      </w:rPr>
    </w:lvl>
    <w:lvl w:ilvl="8" w:tplc="8B584794" w:tentative="1">
      <w:start w:val="1"/>
      <w:numFmt w:val="bullet"/>
      <w:lvlText w:val=""/>
      <w:lvlJc w:val="left"/>
      <w:pPr>
        <w:tabs>
          <w:tab w:val="num" w:pos="6480"/>
        </w:tabs>
        <w:ind w:left="6480" w:hanging="360"/>
      </w:pPr>
      <w:rPr>
        <w:rFonts w:ascii="Wingdings" w:hAnsi="Wingdings" w:hint="default"/>
      </w:rPr>
    </w:lvl>
  </w:abstractNum>
  <w:abstractNum w:abstractNumId="6">
    <w:nsid w:val="35BC23AD"/>
    <w:multiLevelType w:val="multilevel"/>
    <w:tmpl w:val="D23E0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90299"/>
    <w:multiLevelType w:val="multilevel"/>
    <w:tmpl w:val="C4F437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97AA2"/>
    <w:multiLevelType w:val="hybridMultilevel"/>
    <w:tmpl w:val="D6807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B6B28"/>
    <w:multiLevelType w:val="hybridMultilevel"/>
    <w:tmpl w:val="3604883E"/>
    <w:lvl w:ilvl="0" w:tplc="50AEA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E6476"/>
    <w:multiLevelType w:val="hybridMultilevel"/>
    <w:tmpl w:val="7ECE2B28"/>
    <w:lvl w:ilvl="0" w:tplc="2636375C">
      <w:start w:val="1"/>
      <w:numFmt w:val="bullet"/>
      <w:lvlText w:val=""/>
      <w:lvlJc w:val="left"/>
      <w:pPr>
        <w:tabs>
          <w:tab w:val="num" w:pos="720"/>
        </w:tabs>
        <w:ind w:left="720" w:hanging="360"/>
      </w:pPr>
      <w:rPr>
        <w:rFonts w:ascii="Wingdings 2" w:hAnsi="Wingdings 2" w:hint="default"/>
      </w:rPr>
    </w:lvl>
    <w:lvl w:ilvl="1" w:tplc="1E9E1E3A">
      <w:start w:val="1"/>
      <w:numFmt w:val="bullet"/>
      <w:lvlText w:val=""/>
      <w:lvlJc w:val="left"/>
      <w:pPr>
        <w:tabs>
          <w:tab w:val="num" w:pos="1440"/>
        </w:tabs>
        <w:ind w:left="1440" w:hanging="360"/>
      </w:pPr>
      <w:rPr>
        <w:rFonts w:ascii="Wingdings 2" w:hAnsi="Wingdings 2" w:hint="default"/>
      </w:rPr>
    </w:lvl>
    <w:lvl w:ilvl="2" w:tplc="FBD84B40" w:tentative="1">
      <w:start w:val="1"/>
      <w:numFmt w:val="bullet"/>
      <w:lvlText w:val=""/>
      <w:lvlJc w:val="left"/>
      <w:pPr>
        <w:tabs>
          <w:tab w:val="num" w:pos="2160"/>
        </w:tabs>
        <w:ind w:left="2160" w:hanging="360"/>
      </w:pPr>
      <w:rPr>
        <w:rFonts w:ascii="Wingdings 2" w:hAnsi="Wingdings 2" w:hint="default"/>
      </w:rPr>
    </w:lvl>
    <w:lvl w:ilvl="3" w:tplc="6988E53E" w:tentative="1">
      <w:start w:val="1"/>
      <w:numFmt w:val="bullet"/>
      <w:lvlText w:val=""/>
      <w:lvlJc w:val="left"/>
      <w:pPr>
        <w:tabs>
          <w:tab w:val="num" w:pos="2880"/>
        </w:tabs>
        <w:ind w:left="2880" w:hanging="360"/>
      </w:pPr>
      <w:rPr>
        <w:rFonts w:ascii="Wingdings 2" w:hAnsi="Wingdings 2" w:hint="default"/>
      </w:rPr>
    </w:lvl>
    <w:lvl w:ilvl="4" w:tplc="118C7068" w:tentative="1">
      <w:start w:val="1"/>
      <w:numFmt w:val="bullet"/>
      <w:lvlText w:val=""/>
      <w:lvlJc w:val="left"/>
      <w:pPr>
        <w:tabs>
          <w:tab w:val="num" w:pos="3600"/>
        </w:tabs>
        <w:ind w:left="3600" w:hanging="360"/>
      </w:pPr>
      <w:rPr>
        <w:rFonts w:ascii="Wingdings 2" w:hAnsi="Wingdings 2" w:hint="default"/>
      </w:rPr>
    </w:lvl>
    <w:lvl w:ilvl="5" w:tplc="AFDE638C" w:tentative="1">
      <w:start w:val="1"/>
      <w:numFmt w:val="bullet"/>
      <w:lvlText w:val=""/>
      <w:lvlJc w:val="left"/>
      <w:pPr>
        <w:tabs>
          <w:tab w:val="num" w:pos="4320"/>
        </w:tabs>
        <w:ind w:left="4320" w:hanging="360"/>
      </w:pPr>
      <w:rPr>
        <w:rFonts w:ascii="Wingdings 2" w:hAnsi="Wingdings 2" w:hint="default"/>
      </w:rPr>
    </w:lvl>
    <w:lvl w:ilvl="6" w:tplc="8A88075E" w:tentative="1">
      <w:start w:val="1"/>
      <w:numFmt w:val="bullet"/>
      <w:lvlText w:val=""/>
      <w:lvlJc w:val="left"/>
      <w:pPr>
        <w:tabs>
          <w:tab w:val="num" w:pos="5040"/>
        </w:tabs>
        <w:ind w:left="5040" w:hanging="360"/>
      </w:pPr>
      <w:rPr>
        <w:rFonts w:ascii="Wingdings 2" w:hAnsi="Wingdings 2" w:hint="default"/>
      </w:rPr>
    </w:lvl>
    <w:lvl w:ilvl="7" w:tplc="DF2E8A5E" w:tentative="1">
      <w:start w:val="1"/>
      <w:numFmt w:val="bullet"/>
      <w:lvlText w:val=""/>
      <w:lvlJc w:val="left"/>
      <w:pPr>
        <w:tabs>
          <w:tab w:val="num" w:pos="5760"/>
        </w:tabs>
        <w:ind w:left="5760" w:hanging="360"/>
      </w:pPr>
      <w:rPr>
        <w:rFonts w:ascii="Wingdings 2" w:hAnsi="Wingdings 2" w:hint="default"/>
      </w:rPr>
    </w:lvl>
    <w:lvl w:ilvl="8" w:tplc="C74890B6" w:tentative="1">
      <w:start w:val="1"/>
      <w:numFmt w:val="bullet"/>
      <w:lvlText w:val=""/>
      <w:lvlJc w:val="left"/>
      <w:pPr>
        <w:tabs>
          <w:tab w:val="num" w:pos="6480"/>
        </w:tabs>
        <w:ind w:left="6480" w:hanging="360"/>
      </w:pPr>
      <w:rPr>
        <w:rFonts w:ascii="Wingdings 2" w:hAnsi="Wingdings 2" w:hint="default"/>
      </w:rPr>
    </w:lvl>
  </w:abstractNum>
  <w:abstractNum w:abstractNumId="11">
    <w:nsid w:val="5FE63FC9"/>
    <w:multiLevelType w:val="hybridMultilevel"/>
    <w:tmpl w:val="E934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04CED"/>
    <w:multiLevelType w:val="multilevel"/>
    <w:tmpl w:val="B83A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27308"/>
    <w:multiLevelType w:val="hybridMultilevel"/>
    <w:tmpl w:val="81AAD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
  </w:num>
  <w:num w:numId="5">
    <w:abstractNumId w:val="3"/>
  </w:num>
  <w:num w:numId="6">
    <w:abstractNumId w:val="7"/>
  </w:num>
  <w:num w:numId="7">
    <w:abstractNumId w:val="1"/>
  </w:num>
  <w:num w:numId="8">
    <w:abstractNumId w:val="11"/>
  </w:num>
  <w:num w:numId="9">
    <w:abstractNumId w:val="0"/>
  </w:num>
  <w:num w:numId="10">
    <w:abstractNumId w:val="5"/>
  </w:num>
  <w:num w:numId="11">
    <w:abstractNumId w:val="10"/>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7ACA"/>
    <w:rsid w:val="000441F2"/>
    <w:rsid w:val="00095033"/>
    <w:rsid w:val="000A4C2C"/>
    <w:rsid w:val="000E5E89"/>
    <w:rsid w:val="001754FC"/>
    <w:rsid w:val="001F1C8E"/>
    <w:rsid w:val="00281E16"/>
    <w:rsid w:val="002A0405"/>
    <w:rsid w:val="002E4A46"/>
    <w:rsid w:val="00307709"/>
    <w:rsid w:val="004A6B04"/>
    <w:rsid w:val="00570388"/>
    <w:rsid w:val="00591CD2"/>
    <w:rsid w:val="005B52C4"/>
    <w:rsid w:val="00640965"/>
    <w:rsid w:val="00653191"/>
    <w:rsid w:val="00782BF0"/>
    <w:rsid w:val="007E087B"/>
    <w:rsid w:val="008541EF"/>
    <w:rsid w:val="00993FF7"/>
    <w:rsid w:val="00A97ACA"/>
    <w:rsid w:val="00C64B89"/>
    <w:rsid w:val="00D55F3F"/>
    <w:rsid w:val="00D63826"/>
    <w:rsid w:val="00D74663"/>
    <w:rsid w:val="00EF0478"/>
    <w:rsid w:val="00EF7994"/>
    <w:rsid w:val="00F2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7ACA"/>
  </w:style>
  <w:style w:type="paragraph" w:styleId="BodyText">
    <w:name w:val="Body Text"/>
    <w:basedOn w:val="Normal"/>
    <w:link w:val="BodyTextChar"/>
    <w:uiPriority w:val="99"/>
    <w:semiHidden/>
    <w:unhideWhenUsed/>
    <w:rsid w:val="00A9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97ACA"/>
    <w:rPr>
      <w:rFonts w:ascii="Times New Roman" w:eastAsia="Times New Roman" w:hAnsi="Times New Roman" w:cs="Times New Roman"/>
      <w:sz w:val="24"/>
      <w:szCs w:val="24"/>
    </w:rPr>
  </w:style>
  <w:style w:type="paragraph" w:styleId="ListParagraph">
    <w:name w:val="List Paragraph"/>
    <w:basedOn w:val="Normal"/>
    <w:uiPriority w:val="34"/>
    <w:qFormat/>
    <w:rsid w:val="00281E16"/>
    <w:pPr>
      <w:ind w:left="720"/>
      <w:contextualSpacing/>
    </w:pPr>
  </w:style>
  <w:style w:type="character" w:styleId="Hyperlink">
    <w:name w:val="Hyperlink"/>
    <w:basedOn w:val="DefaultParagraphFont"/>
    <w:uiPriority w:val="99"/>
    <w:semiHidden/>
    <w:unhideWhenUsed/>
    <w:rsid w:val="00570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7ACA"/>
  </w:style>
  <w:style w:type="paragraph" w:styleId="BodyText">
    <w:name w:val="Body Text"/>
    <w:basedOn w:val="Normal"/>
    <w:link w:val="BodyTextChar"/>
    <w:uiPriority w:val="99"/>
    <w:semiHidden/>
    <w:unhideWhenUsed/>
    <w:rsid w:val="00A9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97ACA"/>
    <w:rPr>
      <w:rFonts w:ascii="Times New Roman" w:eastAsia="Times New Roman" w:hAnsi="Times New Roman" w:cs="Times New Roman"/>
      <w:sz w:val="24"/>
      <w:szCs w:val="24"/>
    </w:rPr>
  </w:style>
  <w:style w:type="paragraph" w:styleId="ListParagraph">
    <w:name w:val="List Paragraph"/>
    <w:basedOn w:val="Normal"/>
    <w:uiPriority w:val="34"/>
    <w:qFormat/>
    <w:rsid w:val="00281E16"/>
    <w:pPr>
      <w:ind w:left="720"/>
      <w:contextualSpacing/>
    </w:pPr>
  </w:style>
  <w:style w:type="character" w:styleId="Hyperlink">
    <w:name w:val="Hyperlink"/>
    <w:basedOn w:val="DefaultParagraphFont"/>
    <w:uiPriority w:val="99"/>
    <w:semiHidden/>
    <w:unhideWhenUsed/>
    <w:rsid w:val="0057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412">
      <w:bodyDiv w:val="1"/>
      <w:marLeft w:val="0"/>
      <w:marRight w:val="0"/>
      <w:marTop w:val="0"/>
      <w:marBottom w:val="0"/>
      <w:divBdr>
        <w:top w:val="none" w:sz="0" w:space="0" w:color="auto"/>
        <w:left w:val="none" w:sz="0" w:space="0" w:color="auto"/>
        <w:bottom w:val="none" w:sz="0" w:space="0" w:color="auto"/>
        <w:right w:val="none" w:sz="0" w:space="0" w:color="auto"/>
      </w:divBdr>
    </w:div>
    <w:div w:id="913322870">
      <w:bodyDiv w:val="1"/>
      <w:marLeft w:val="0"/>
      <w:marRight w:val="0"/>
      <w:marTop w:val="0"/>
      <w:marBottom w:val="0"/>
      <w:divBdr>
        <w:top w:val="none" w:sz="0" w:space="0" w:color="auto"/>
        <w:left w:val="none" w:sz="0" w:space="0" w:color="auto"/>
        <w:bottom w:val="none" w:sz="0" w:space="0" w:color="auto"/>
        <w:right w:val="none" w:sz="0" w:space="0" w:color="auto"/>
      </w:divBdr>
      <w:divsChild>
        <w:div w:id="278534890">
          <w:marLeft w:val="1008"/>
          <w:marRight w:val="0"/>
          <w:marTop w:val="110"/>
          <w:marBottom w:val="0"/>
          <w:divBdr>
            <w:top w:val="none" w:sz="0" w:space="0" w:color="auto"/>
            <w:left w:val="none" w:sz="0" w:space="0" w:color="auto"/>
            <w:bottom w:val="none" w:sz="0" w:space="0" w:color="auto"/>
            <w:right w:val="none" w:sz="0" w:space="0" w:color="auto"/>
          </w:divBdr>
        </w:div>
        <w:div w:id="8677359">
          <w:marLeft w:val="1008"/>
          <w:marRight w:val="0"/>
          <w:marTop w:val="110"/>
          <w:marBottom w:val="0"/>
          <w:divBdr>
            <w:top w:val="none" w:sz="0" w:space="0" w:color="auto"/>
            <w:left w:val="none" w:sz="0" w:space="0" w:color="auto"/>
            <w:bottom w:val="none" w:sz="0" w:space="0" w:color="auto"/>
            <w:right w:val="none" w:sz="0" w:space="0" w:color="auto"/>
          </w:divBdr>
        </w:div>
        <w:div w:id="1517765546">
          <w:marLeft w:val="1008"/>
          <w:marRight w:val="0"/>
          <w:marTop w:val="110"/>
          <w:marBottom w:val="0"/>
          <w:divBdr>
            <w:top w:val="none" w:sz="0" w:space="0" w:color="auto"/>
            <w:left w:val="none" w:sz="0" w:space="0" w:color="auto"/>
            <w:bottom w:val="none" w:sz="0" w:space="0" w:color="auto"/>
            <w:right w:val="none" w:sz="0" w:space="0" w:color="auto"/>
          </w:divBdr>
        </w:div>
        <w:div w:id="1625961038">
          <w:marLeft w:val="1008"/>
          <w:marRight w:val="0"/>
          <w:marTop w:val="110"/>
          <w:marBottom w:val="0"/>
          <w:divBdr>
            <w:top w:val="none" w:sz="0" w:space="0" w:color="auto"/>
            <w:left w:val="none" w:sz="0" w:space="0" w:color="auto"/>
            <w:bottom w:val="none" w:sz="0" w:space="0" w:color="auto"/>
            <w:right w:val="none" w:sz="0" w:space="0" w:color="auto"/>
          </w:divBdr>
        </w:div>
        <w:div w:id="1691446435">
          <w:marLeft w:val="1008"/>
          <w:marRight w:val="0"/>
          <w:marTop w:val="110"/>
          <w:marBottom w:val="0"/>
          <w:divBdr>
            <w:top w:val="none" w:sz="0" w:space="0" w:color="auto"/>
            <w:left w:val="none" w:sz="0" w:space="0" w:color="auto"/>
            <w:bottom w:val="none" w:sz="0" w:space="0" w:color="auto"/>
            <w:right w:val="none" w:sz="0" w:space="0" w:color="auto"/>
          </w:divBdr>
        </w:div>
        <w:div w:id="1110319204">
          <w:marLeft w:val="1008"/>
          <w:marRight w:val="0"/>
          <w:marTop w:val="110"/>
          <w:marBottom w:val="0"/>
          <w:divBdr>
            <w:top w:val="none" w:sz="0" w:space="0" w:color="auto"/>
            <w:left w:val="none" w:sz="0" w:space="0" w:color="auto"/>
            <w:bottom w:val="none" w:sz="0" w:space="0" w:color="auto"/>
            <w:right w:val="none" w:sz="0" w:space="0" w:color="auto"/>
          </w:divBdr>
        </w:div>
        <w:div w:id="884948881">
          <w:marLeft w:val="1008"/>
          <w:marRight w:val="0"/>
          <w:marTop w:val="110"/>
          <w:marBottom w:val="0"/>
          <w:divBdr>
            <w:top w:val="none" w:sz="0" w:space="0" w:color="auto"/>
            <w:left w:val="none" w:sz="0" w:space="0" w:color="auto"/>
            <w:bottom w:val="none" w:sz="0" w:space="0" w:color="auto"/>
            <w:right w:val="none" w:sz="0" w:space="0" w:color="auto"/>
          </w:divBdr>
        </w:div>
        <w:div w:id="673873728">
          <w:marLeft w:val="1008"/>
          <w:marRight w:val="0"/>
          <w:marTop w:val="110"/>
          <w:marBottom w:val="0"/>
          <w:divBdr>
            <w:top w:val="none" w:sz="0" w:space="0" w:color="auto"/>
            <w:left w:val="none" w:sz="0" w:space="0" w:color="auto"/>
            <w:bottom w:val="none" w:sz="0" w:space="0" w:color="auto"/>
            <w:right w:val="none" w:sz="0" w:space="0" w:color="auto"/>
          </w:divBdr>
        </w:div>
        <w:div w:id="2039696082">
          <w:marLeft w:val="1008"/>
          <w:marRight w:val="0"/>
          <w:marTop w:val="110"/>
          <w:marBottom w:val="0"/>
          <w:divBdr>
            <w:top w:val="none" w:sz="0" w:space="0" w:color="auto"/>
            <w:left w:val="none" w:sz="0" w:space="0" w:color="auto"/>
            <w:bottom w:val="none" w:sz="0" w:space="0" w:color="auto"/>
            <w:right w:val="none" w:sz="0" w:space="0" w:color="auto"/>
          </w:divBdr>
        </w:div>
        <w:div w:id="36666075">
          <w:marLeft w:val="1008"/>
          <w:marRight w:val="0"/>
          <w:marTop w:val="110"/>
          <w:marBottom w:val="0"/>
          <w:divBdr>
            <w:top w:val="none" w:sz="0" w:space="0" w:color="auto"/>
            <w:left w:val="none" w:sz="0" w:space="0" w:color="auto"/>
            <w:bottom w:val="none" w:sz="0" w:space="0" w:color="auto"/>
            <w:right w:val="none" w:sz="0" w:space="0" w:color="auto"/>
          </w:divBdr>
        </w:div>
        <w:div w:id="1267687852">
          <w:marLeft w:val="1008"/>
          <w:marRight w:val="0"/>
          <w:marTop w:val="110"/>
          <w:marBottom w:val="0"/>
          <w:divBdr>
            <w:top w:val="none" w:sz="0" w:space="0" w:color="auto"/>
            <w:left w:val="none" w:sz="0" w:space="0" w:color="auto"/>
            <w:bottom w:val="none" w:sz="0" w:space="0" w:color="auto"/>
            <w:right w:val="none" w:sz="0" w:space="0" w:color="auto"/>
          </w:divBdr>
        </w:div>
      </w:divsChild>
    </w:div>
    <w:div w:id="1476988109">
      <w:bodyDiv w:val="1"/>
      <w:marLeft w:val="0"/>
      <w:marRight w:val="0"/>
      <w:marTop w:val="0"/>
      <w:marBottom w:val="0"/>
      <w:divBdr>
        <w:top w:val="none" w:sz="0" w:space="0" w:color="auto"/>
        <w:left w:val="none" w:sz="0" w:space="0" w:color="auto"/>
        <w:bottom w:val="none" w:sz="0" w:space="0" w:color="auto"/>
        <w:right w:val="none" w:sz="0" w:space="0" w:color="auto"/>
      </w:divBdr>
      <w:divsChild>
        <w:div w:id="971054928">
          <w:marLeft w:val="504"/>
          <w:marRight w:val="0"/>
          <w:marTop w:val="140"/>
          <w:marBottom w:val="0"/>
          <w:divBdr>
            <w:top w:val="none" w:sz="0" w:space="0" w:color="auto"/>
            <w:left w:val="none" w:sz="0" w:space="0" w:color="auto"/>
            <w:bottom w:val="none" w:sz="0" w:space="0" w:color="auto"/>
            <w:right w:val="none" w:sz="0" w:space="0" w:color="auto"/>
          </w:divBdr>
        </w:div>
        <w:div w:id="1192570865">
          <w:marLeft w:val="504"/>
          <w:marRight w:val="0"/>
          <w:marTop w:val="140"/>
          <w:marBottom w:val="0"/>
          <w:divBdr>
            <w:top w:val="none" w:sz="0" w:space="0" w:color="auto"/>
            <w:left w:val="none" w:sz="0" w:space="0" w:color="auto"/>
            <w:bottom w:val="none" w:sz="0" w:space="0" w:color="auto"/>
            <w:right w:val="none" w:sz="0" w:space="0" w:color="auto"/>
          </w:divBdr>
        </w:div>
        <w:div w:id="872815187">
          <w:marLeft w:val="504"/>
          <w:marRight w:val="0"/>
          <w:marTop w:val="140"/>
          <w:marBottom w:val="0"/>
          <w:divBdr>
            <w:top w:val="none" w:sz="0" w:space="0" w:color="auto"/>
            <w:left w:val="none" w:sz="0" w:space="0" w:color="auto"/>
            <w:bottom w:val="none" w:sz="0" w:space="0" w:color="auto"/>
            <w:right w:val="none" w:sz="0" w:space="0" w:color="auto"/>
          </w:divBdr>
        </w:div>
        <w:div w:id="1831408068">
          <w:marLeft w:val="504"/>
          <w:marRight w:val="0"/>
          <w:marTop w:val="140"/>
          <w:marBottom w:val="0"/>
          <w:divBdr>
            <w:top w:val="none" w:sz="0" w:space="0" w:color="auto"/>
            <w:left w:val="none" w:sz="0" w:space="0" w:color="auto"/>
            <w:bottom w:val="none" w:sz="0" w:space="0" w:color="auto"/>
            <w:right w:val="none" w:sz="0" w:space="0" w:color="auto"/>
          </w:divBdr>
        </w:div>
        <w:div w:id="477915969">
          <w:marLeft w:val="504"/>
          <w:marRight w:val="0"/>
          <w:marTop w:val="140"/>
          <w:marBottom w:val="0"/>
          <w:divBdr>
            <w:top w:val="none" w:sz="0" w:space="0" w:color="auto"/>
            <w:left w:val="none" w:sz="0" w:space="0" w:color="auto"/>
            <w:bottom w:val="none" w:sz="0" w:space="0" w:color="auto"/>
            <w:right w:val="none" w:sz="0" w:space="0" w:color="auto"/>
          </w:divBdr>
        </w:div>
        <w:div w:id="933900649">
          <w:marLeft w:val="504"/>
          <w:marRight w:val="0"/>
          <w:marTop w:val="140"/>
          <w:marBottom w:val="0"/>
          <w:divBdr>
            <w:top w:val="none" w:sz="0" w:space="0" w:color="auto"/>
            <w:left w:val="none" w:sz="0" w:space="0" w:color="auto"/>
            <w:bottom w:val="none" w:sz="0" w:space="0" w:color="auto"/>
            <w:right w:val="none" w:sz="0" w:space="0" w:color="auto"/>
          </w:divBdr>
        </w:div>
        <w:div w:id="833375003">
          <w:marLeft w:val="504"/>
          <w:marRight w:val="0"/>
          <w:marTop w:val="140"/>
          <w:marBottom w:val="0"/>
          <w:divBdr>
            <w:top w:val="none" w:sz="0" w:space="0" w:color="auto"/>
            <w:left w:val="none" w:sz="0" w:space="0" w:color="auto"/>
            <w:bottom w:val="none" w:sz="0" w:space="0" w:color="auto"/>
            <w:right w:val="none" w:sz="0" w:space="0" w:color="auto"/>
          </w:divBdr>
        </w:div>
        <w:div w:id="1720858175">
          <w:marLeft w:val="504"/>
          <w:marRight w:val="0"/>
          <w:marTop w:val="140"/>
          <w:marBottom w:val="0"/>
          <w:divBdr>
            <w:top w:val="none" w:sz="0" w:space="0" w:color="auto"/>
            <w:left w:val="none" w:sz="0" w:space="0" w:color="auto"/>
            <w:bottom w:val="none" w:sz="0" w:space="0" w:color="auto"/>
            <w:right w:val="none" w:sz="0" w:space="0" w:color="auto"/>
          </w:divBdr>
        </w:div>
        <w:div w:id="459111196">
          <w:marLeft w:val="504"/>
          <w:marRight w:val="0"/>
          <w:marTop w:val="140"/>
          <w:marBottom w:val="0"/>
          <w:divBdr>
            <w:top w:val="none" w:sz="0" w:space="0" w:color="auto"/>
            <w:left w:val="none" w:sz="0" w:space="0" w:color="auto"/>
            <w:bottom w:val="none" w:sz="0" w:space="0" w:color="auto"/>
            <w:right w:val="none" w:sz="0" w:space="0" w:color="auto"/>
          </w:divBdr>
        </w:div>
        <w:div w:id="3738467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5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9</cp:revision>
  <cp:lastPrinted>2012-01-18T23:43:00Z</cp:lastPrinted>
  <dcterms:created xsi:type="dcterms:W3CDTF">2012-09-23T21:35:00Z</dcterms:created>
  <dcterms:modified xsi:type="dcterms:W3CDTF">2012-10-03T00:02:00Z</dcterms:modified>
</cp:coreProperties>
</file>